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研究成果报送格式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2016年度党建研究调研报告/2016年度党建研究微调研报告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sz w:val="28"/>
          <w:szCs w:val="28"/>
        </w:rPr>
        <w:t>四号黑体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，</w:t>
      </w:r>
      <w:r>
        <w:rPr>
          <w:rFonts w:hint="eastAsia" w:ascii="黑体" w:hAnsi="黑体" w:eastAsia="黑体" w:cs="黑体"/>
          <w:sz w:val="28"/>
          <w:szCs w:val="28"/>
        </w:rPr>
        <w:t>第一行顶格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标</w:t>
      </w: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  </w:t>
      </w: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题</w:t>
      </w: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二号方正小标来简体居中</w:t>
      </w: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）</w:t>
      </w:r>
    </w:p>
    <w:p>
      <w:pPr>
        <w:rPr>
          <w:rFonts w:hint="eastAsia"/>
        </w:rPr>
      </w:pPr>
    </w:p>
    <w:p>
      <w:pPr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作者或单位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</w:rPr>
        <w:t>三号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楷</w:t>
      </w:r>
      <w:r>
        <w:rPr>
          <w:rFonts w:hint="eastAsia" w:ascii="楷体" w:hAnsi="楷体" w:eastAsia="楷体" w:cs="楷体"/>
          <w:sz w:val="32"/>
          <w:szCs w:val="32"/>
        </w:rPr>
        <w:t>体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三号仿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宋，</w:t>
      </w:r>
      <w:r>
        <w:rPr>
          <w:rFonts w:hint="eastAsia" w:ascii="仿宋" w:hAnsi="仿宋" w:eastAsia="仿宋" w:cs="仿宋"/>
          <w:sz w:val="32"/>
          <w:szCs w:val="32"/>
        </w:rPr>
        <w:t>字间距接标准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间</w:t>
      </w:r>
      <w:r>
        <w:rPr>
          <w:rFonts w:hint="eastAsia" w:ascii="仿宋" w:hAnsi="仿宋" w:eastAsia="仿宋" w:cs="仿宋"/>
          <w:sz w:val="32"/>
          <w:szCs w:val="32"/>
        </w:rPr>
        <w:t>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间</w:t>
      </w:r>
      <w:r>
        <w:rPr>
          <w:rFonts w:hint="eastAsia" w:ascii="仿宋" w:hAnsi="仿宋" w:eastAsia="仿宋" w:cs="仿宋"/>
          <w:sz w:val="32"/>
          <w:szCs w:val="32"/>
        </w:rPr>
        <w:t>距30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磅</w:t>
      </w:r>
      <w:r>
        <w:rPr>
          <w:rFonts w:hint="eastAsia" w:ascii="仿宋" w:hAnsi="仿宋" w:eastAsia="仿宋" w:cs="仿宋"/>
          <w:sz w:val="32"/>
          <w:szCs w:val="32"/>
        </w:rPr>
        <w:t>即可。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一级标题</w:t>
      </w:r>
      <w:r>
        <w:rPr>
          <w:rFonts w:hint="eastAsia" w:ascii="仿宋" w:hAnsi="仿宋" w:eastAsia="仿宋" w:cs="仿宋"/>
          <w:sz w:val="32"/>
          <w:szCs w:val="32"/>
        </w:rPr>
        <w:t>标题用黑体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二级标题用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楷体）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课题组组长: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成员: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</w:rPr>
        <w:t>(或)参与课题研究单位: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纸张为A4纸,页面设置上、下、左、右边距均为3cm,每份调研报告单独印制、装订,制作成A3小册子,正反面印刷，不用制作封面。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43" w:usb2="00000009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启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隶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1303B"/>
    <w:rsid w:val="11F47472"/>
    <w:rsid w:val="14295748"/>
    <w:rsid w:val="188C7EFB"/>
    <w:rsid w:val="2C4C178F"/>
    <w:rsid w:val="3A6D2C90"/>
    <w:rsid w:val="5C901018"/>
    <w:rsid w:val="609A565F"/>
    <w:rsid w:val="6BC068AE"/>
    <w:rsid w:val="7921303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character" w:customStyle="1" w:styleId="6">
    <w:name w:val="标题 1 Char"/>
    <w:link w:val="2"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2017-03-29T02:34:00Z</dcterms:created>
  <dc:creator>len</dc:creator>
  <cp:lastModifiedBy>Administrator</cp:lastModifiedBy>
  <dcterms:modified xsi:type="dcterms:W3CDTF">2017-03-29T03:32:01Z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